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2FE6" w14:textId="5BEB83DA" w:rsidR="0021520F" w:rsidRDefault="00DD11E6" w:rsidP="000D232F">
      <w:pPr>
        <w:pStyle w:val="Title"/>
        <w:ind w:left="1440" w:firstLine="720"/>
      </w:pPr>
      <w:r>
        <w:rPr>
          <w:rFonts w:ascii="Times New Roman" w:hAnsi="Times New Roman" w:cs="Times New Roman"/>
          <w:b/>
          <w:bCs/>
          <w:sz w:val="28"/>
          <w:szCs w:val="28"/>
        </w:rPr>
        <w:t xml:space="preserve">  </w:t>
      </w:r>
      <w:r w:rsidR="0021520F">
        <w:rPr>
          <w:rFonts w:ascii="Times New Roman" w:hAnsi="Times New Roman" w:cs="Times New Roman"/>
          <w:b/>
          <w:bCs/>
          <w:sz w:val="28"/>
          <w:szCs w:val="28"/>
        </w:rPr>
        <w:t>BOROUGH OF CALIFON COUNCIL</w:t>
      </w:r>
    </w:p>
    <w:p w14:paraId="5EF06E6F" w14:textId="7A73F5E9" w:rsidR="0021520F" w:rsidRDefault="00665E41" w:rsidP="00665E4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21520F">
        <w:rPr>
          <w:rFonts w:ascii="Times New Roman" w:hAnsi="Times New Roman" w:cs="Times New Roman"/>
          <w:b/>
          <w:bCs/>
          <w:sz w:val="28"/>
          <w:szCs w:val="28"/>
        </w:rPr>
        <w:t>AGENDA</w:t>
      </w:r>
    </w:p>
    <w:p w14:paraId="48C97709" w14:textId="7FFF2FF1" w:rsidR="0021520F" w:rsidRDefault="00665E41" w:rsidP="00665E4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DB2A84">
        <w:rPr>
          <w:rFonts w:ascii="Times New Roman" w:hAnsi="Times New Roman" w:cs="Times New Roman"/>
          <w:b/>
          <w:bCs/>
          <w:sz w:val="28"/>
          <w:szCs w:val="28"/>
        </w:rPr>
        <w:t>November 7, 2022</w:t>
      </w:r>
    </w:p>
    <w:p w14:paraId="73E85E85" w14:textId="77777777" w:rsidR="0021520F" w:rsidRDefault="0021520F" w:rsidP="0021520F">
      <w:pPr>
        <w:spacing w:after="0" w:line="240" w:lineRule="auto"/>
        <w:jc w:val="center"/>
        <w:rPr>
          <w:rFonts w:ascii="Times New Roman" w:hAnsi="Times New Roman" w:cs="Times New Roman"/>
          <w:b/>
          <w:bCs/>
          <w:sz w:val="28"/>
          <w:szCs w:val="28"/>
        </w:rPr>
      </w:pPr>
    </w:p>
    <w:p w14:paraId="347F14BF" w14:textId="77777777" w:rsidR="0021520F" w:rsidRDefault="0021520F" w:rsidP="0021520F">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Call to Order- 7:30 pm</w:t>
      </w:r>
    </w:p>
    <w:p w14:paraId="0A4BA3C1" w14:textId="77777777" w:rsidR="0021520F" w:rsidRDefault="0021520F" w:rsidP="0021520F">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 to the public, has been provided in accordance with the Open Public Meetings Act by publication of the annual notice in the Hunterdon Review and the Hunterdon County Democrat.”</w:t>
      </w:r>
    </w:p>
    <w:p w14:paraId="12D5D7B7" w14:textId="77777777" w:rsidR="0021520F" w:rsidRDefault="0021520F" w:rsidP="0021520F">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30C14E97" w14:textId="21359995" w:rsidR="0021520F" w:rsidRPr="00BB1747" w:rsidRDefault="0021520F" w:rsidP="00665E41">
      <w:pPr>
        <w:pStyle w:val="NoSpacing"/>
        <w:rPr>
          <w:rFonts w:ascii="Times New Roman" w:hAnsi="Times New Roman" w:cs="Times New Roman"/>
          <w:sz w:val="28"/>
          <w:szCs w:val="28"/>
        </w:rPr>
      </w:pPr>
      <w:r w:rsidRPr="00BB1747">
        <w:rPr>
          <w:rFonts w:ascii="Times New Roman" w:hAnsi="Times New Roman" w:cs="Times New Roman"/>
          <w:sz w:val="28"/>
          <w:szCs w:val="28"/>
        </w:rPr>
        <w:t>FLAG SALUTE</w:t>
      </w:r>
    </w:p>
    <w:p w14:paraId="02F0B8CC" w14:textId="77777777" w:rsidR="0021520F" w:rsidRPr="00BB1747" w:rsidRDefault="0021520F" w:rsidP="00665E41">
      <w:pPr>
        <w:pStyle w:val="NoSpacing"/>
        <w:rPr>
          <w:rFonts w:ascii="Times New Roman" w:hAnsi="Times New Roman" w:cs="Times New Roman"/>
          <w:sz w:val="28"/>
          <w:szCs w:val="28"/>
        </w:rPr>
      </w:pPr>
      <w:r w:rsidRPr="00BB1747">
        <w:rPr>
          <w:rFonts w:ascii="Times New Roman" w:hAnsi="Times New Roman" w:cs="Times New Roman"/>
          <w:sz w:val="28"/>
          <w:szCs w:val="28"/>
        </w:rPr>
        <w:t>ROLL CALL</w:t>
      </w:r>
    </w:p>
    <w:p w14:paraId="340BDF83" w14:textId="10CC48C4" w:rsidR="0021520F" w:rsidRDefault="0021520F" w:rsidP="00665E41">
      <w:pPr>
        <w:rPr>
          <w:rFonts w:ascii="Times New Roman" w:hAnsi="Times New Roman" w:cs="Times New Roman"/>
          <w:sz w:val="24"/>
          <w:szCs w:val="24"/>
        </w:rPr>
      </w:pPr>
      <w:r w:rsidRPr="00BB1747">
        <w:rPr>
          <w:rFonts w:ascii="Times New Roman" w:hAnsi="Times New Roman" w:cs="Times New Roman"/>
          <w:sz w:val="28"/>
          <w:szCs w:val="28"/>
        </w:rPr>
        <w:t>APPROVAL OF MINUTES</w:t>
      </w:r>
      <w:r>
        <w:rPr>
          <w:rFonts w:ascii="Times New Roman" w:hAnsi="Times New Roman" w:cs="Times New Roman"/>
          <w:b/>
          <w:bCs/>
          <w:sz w:val="28"/>
          <w:szCs w:val="28"/>
        </w:rPr>
        <w:t xml:space="preserve"> </w:t>
      </w:r>
      <w:r>
        <w:rPr>
          <w:rFonts w:ascii="Times New Roman" w:hAnsi="Times New Roman" w:cs="Times New Roman"/>
          <w:b/>
          <w:bCs/>
          <w:sz w:val="24"/>
          <w:szCs w:val="24"/>
        </w:rPr>
        <w:t xml:space="preserve">– </w:t>
      </w:r>
      <w:r>
        <w:rPr>
          <w:rFonts w:ascii="Times New Roman" w:hAnsi="Times New Roman" w:cs="Times New Roman"/>
          <w:sz w:val="24"/>
          <w:szCs w:val="24"/>
        </w:rPr>
        <w:t xml:space="preserve">Meeting of October </w:t>
      </w:r>
      <w:r w:rsidR="00DB2A84">
        <w:rPr>
          <w:rFonts w:ascii="Times New Roman" w:hAnsi="Times New Roman" w:cs="Times New Roman"/>
          <w:sz w:val="24"/>
          <w:szCs w:val="24"/>
        </w:rPr>
        <w:t>17,</w:t>
      </w:r>
      <w:r>
        <w:rPr>
          <w:rFonts w:ascii="Times New Roman" w:hAnsi="Times New Roman" w:cs="Times New Roman"/>
          <w:sz w:val="24"/>
          <w:szCs w:val="24"/>
        </w:rPr>
        <w:t xml:space="preserve"> 2022</w:t>
      </w:r>
    </w:p>
    <w:p w14:paraId="33E2D115" w14:textId="566A4AC3" w:rsidR="00560880" w:rsidRDefault="0021520F" w:rsidP="00665E41">
      <w:pPr>
        <w:rPr>
          <w:rFonts w:ascii="Times New Roman" w:hAnsi="Times New Roman" w:cs="Times New Roman"/>
          <w:sz w:val="24"/>
          <w:szCs w:val="24"/>
        </w:rPr>
      </w:pPr>
      <w:r w:rsidRPr="00BB1747">
        <w:rPr>
          <w:rFonts w:ascii="Times New Roman" w:hAnsi="Times New Roman" w:cs="Times New Roman"/>
          <w:sz w:val="24"/>
          <w:szCs w:val="24"/>
        </w:rPr>
        <w:t>LIST OF BILLS</w:t>
      </w:r>
    </w:p>
    <w:p w14:paraId="46C2FE7F" w14:textId="2A0056A9" w:rsidR="000D232F" w:rsidRPr="00BB1747" w:rsidRDefault="000D232F" w:rsidP="00665E41">
      <w:pPr>
        <w:rPr>
          <w:rFonts w:ascii="Times New Roman" w:hAnsi="Times New Roman" w:cs="Times New Roman"/>
          <w:sz w:val="24"/>
          <w:szCs w:val="24"/>
        </w:rPr>
      </w:pPr>
      <w:r>
        <w:rPr>
          <w:rFonts w:ascii="Times New Roman" w:hAnsi="Times New Roman" w:cs="Times New Roman"/>
          <w:sz w:val="24"/>
          <w:szCs w:val="24"/>
        </w:rPr>
        <w:t>TAX COLLECTORS REPORT</w:t>
      </w:r>
    </w:p>
    <w:p w14:paraId="4B2C679B" w14:textId="1E5C36D8" w:rsidR="0021520F" w:rsidRPr="00BB1747" w:rsidRDefault="0021520F" w:rsidP="00665E41">
      <w:pPr>
        <w:rPr>
          <w:rFonts w:ascii="Times New Roman" w:hAnsi="Times New Roman" w:cs="Times New Roman"/>
          <w:sz w:val="24"/>
          <w:szCs w:val="24"/>
        </w:rPr>
      </w:pPr>
      <w:r w:rsidRPr="00BB1747">
        <w:rPr>
          <w:rFonts w:ascii="Times New Roman" w:hAnsi="Times New Roman" w:cs="Times New Roman"/>
          <w:sz w:val="24"/>
          <w:szCs w:val="24"/>
        </w:rPr>
        <w:t>CORRESPONDENCE</w:t>
      </w:r>
    </w:p>
    <w:p w14:paraId="37212752" w14:textId="4FDFD16D" w:rsidR="00727600" w:rsidRPr="00BB1747" w:rsidRDefault="0021520F" w:rsidP="00665E41">
      <w:pPr>
        <w:rPr>
          <w:rFonts w:ascii="Times New Roman" w:hAnsi="Times New Roman" w:cs="Times New Roman"/>
          <w:sz w:val="24"/>
          <w:szCs w:val="24"/>
        </w:rPr>
      </w:pPr>
      <w:r w:rsidRPr="00BB1747">
        <w:rPr>
          <w:rFonts w:ascii="Times New Roman" w:hAnsi="Times New Roman" w:cs="Times New Roman"/>
          <w:sz w:val="28"/>
          <w:szCs w:val="28"/>
        </w:rPr>
        <w:t>OLD BUSINESS</w:t>
      </w:r>
    </w:p>
    <w:p w14:paraId="587222F4" w14:textId="6734C45B" w:rsidR="001E5DFD" w:rsidRDefault="001E5DFD" w:rsidP="001E5DFD">
      <w:pPr>
        <w:pStyle w:val="ListParagraph"/>
        <w:numPr>
          <w:ilvl w:val="0"/>
          <w:numId w:val="7"/>
        </w:numPr>
        <w:rPr>
          <w:rFonts w:ascii="Times New Roman" w:hAnsi="Times New Roman" w:cs="Times New Roman"/>
          <w:sz w:val="24"/>
          <w:szCs w:val="24"/>
        </w:rPr>
      </w:pPr>
      <w:r w:rsidRPr="00BB1747">
        <w:rPr>
          <w:rFonts w:ascii="Times New Roman" w:hAnsi="Times New Roman" w:cs="Times New Roman"/>
          <w:sz w:val="24"/>
          <w:szCs w:val="24"/>
        </w:rPr>
        <w:t xml:space="preserve">Resolution </w:t>
      </w:r>
      <w:r w:rsidR="003D5DA7" w:rsidRPr="00BB1747">
        <w:rPr>
          <w:rFonts w:ascii="Times New Roman" w:hAnsi="Times New Roman" w:cs="Times New Roman"/>
          <w:sz w:val="24"/>
          <w:szCs w:val="24"/>
        </w:rPr>
        <w:t>-</w:t>
      </w:r>
      <w:r w:rsidR="00BB1747" w:rsidRPr="00BB1747">
        <w:rPr>
          <w:rFonts w:ascii="Times New Roman" w:hAnsi="Times New Roman" w:cs="Times New Roman"/>
          <w:sz w:val="24"/>
          <w:szCs w:val="24"/>
        </w:rPr>
        <w:t xml:space="preserve">Approval of Interlocal Services Agreement with Washington </w:t>
      </w:r>
      <w:r w:rsidR="00BB1747">
        <w:rPr>
          <w:rFonts w:ascii="Times New Roman" w:hAnsi="Times New Roman" w:cs="Times New Roman"/>
          <w:sz w:val="24"/>
          <w:szCs w:val="24"/>
        </w:rPr>
        <w:t xml:space="preserve">Twp. </w:t>
      </w:r>
    </w:p>
    <w:p w14:paraId="6E5DCF64" w14:textId="059F118F" w:rsidR="00BB1747" w:rsidRDefault="00BB1747" w:rsidP="00BB1747">
      <w:pPr>
        <w:pStyle w:val="ListParagraph"/>
        <w:rPr>
          <w:rFonts w:ascii="Times New Roman" w:hAnsi="Times New Roman" w:cs="Times New Roman"/>
          <w:sz w:val="24"/>
          <w:szCs w:val="24"/>
        </w:rPr>
      </w:pPr>
      <w:r>
        <w:rPr>
          <w:rFonts w:ascii="Times New Roman" w:hAnsi="Times New Roman" w:cs="Times New Roman"/>
          <w:sz w:val="24"/>
          <w:szCs w:val="24"/>
        </w:rPr>
        <w:t>For Califon Park Infield Grooming Services- $2716 (up 2% from 2022). April to Oct 2023</w:t>
      </w:r>
    </w:p>
    <w:p w14:paraId="42714489" w14:textId="5A90A763" w:rsidR="00BB1747" w:rsidRDefault="00BB1747" w:rsidP="00BB174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Resolution- Public Hearing and Final Adoption of Ordinance 2022-03</w:t>
      </w:r>
      <w:r w:rsidR="002963F9">
        <w:rPr>
          <w:rFonts w:ascii="Times New Roman" w:hAnsi="Times New Roman" w:cs="Times New Roman"/>
          <w:sz w:val="24"/>
          <w:szCs w:val="24"/>
        </w:rPr>
        <w:t>- Street Trees</w:t>
      </w:r>
    </w:p>
    <w:p w14:paraId="7A72576E" w14:textId="3C9E97C9" w:rsidR="002963F9" w:rsidRPr="00BB1747" w:rsidRDefault="002963F9" w:rsidP="00BB174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Resolution- Public Hearing and Final Adoption of Ordinance 2022-04- Capital Improvement Ordinance</w:t>
      </w:r>
    </w:p>
    <w:p w14:paraId="53565D29" w14:textId="77F59991" w:rsidR="0021520F" w:rsidRPr="002963F9" w:rsidRDefault="0021520F" w:rsidP="004E01AE">
      <w:pPr>
        <w:rPr>
          <w:rFonts w:ascii="Times New Roman" w:hAnsi="Times New Roman" w:cs="Times New Roman"/>
          <w:sz w:val="28"/>
          <w:szCs w:val="28"/>
        </w:rPr>
      </w:pPr>
      <w:r w:rsidRPr="002963F9">
        <w:rPr>
          <w:rFonts w:ascii="Times New Roman" w:hAnsi="Times New Roman" w:cs="Times New Roman"/>
          <w:sz w:val="28"/>
          <w:szCs w:val="28"/>
        </w:rPr>
        <w:t>NEW BUSINESS</w:t>
      </w:r>
      <w:r w:rsidR="004E01AE" w:rsidRPr="002963F9">
        <w:rPr>
          <w:rFonts w:ascii="Times New Roman" w:hAnsi="Times New Roman" w:cs="Times New Roman"/>
          <w:sz w:val="28"/>
          <w:szCs w:val="28"/>
        </w:rPr>
        <w:t xml:space="preserve">   </w:t>
      </w:r>
    </w:p>
    <w:p w14:paraId="0529E545" w14:textId="609638A8" w:rsidR="003D762E" w:rsidRPr="00CC571A" w:rsidRDefault="00B95247" w:rsidP="00CC571A">
      <w:pPr>
        <w:pStyle w:val="ListParagraph"/>
        <w:numPr>
          <w:ilvl w:val="0"/>
          <w:numId w:val="2"/>
        </w:numPr>
        <w:rPr>
          <w:rFonts w:ascii="Times New Roman" w:hAnsi="Times New Roman" w:cs="Times New Roman"/>
          <w:sz w:val="24"/>
          <w:szCs w:val="24"/>
        </w:rPr>
      </w:pPr>
      <w:r w:rsidRPr="002963F9">
        <w:rPr>
          <w:rFonts w:ascii="Times New Roman" w:hAnsi="Times New Roman" w:cs="Times New Roman"/>
          <w:sz w:val="24"/>
          <w:szCs w:val="24"/>
        </w:rPr>
        <w:t xml:space="preserve">Resolution - </w:t>
      </w:r>
      <w:r w:rsidR="00047C0A" w:rsidRPr="002963F9">
        <w:rPr>
          <w:rFonts w:ascii="Times New Roman" w:hAnsi="Times New Roman" w:cs="Times New Roman"/>
          <w:sz w:val="24"/>
          <w:szCs w:val="24"/>
        </w:rPr>
        <w:t xml:space="preserve">RESOLUTION 2022 - Introduction of Ordinance 2022-05- Establishing Business Insurance Registration </w:t>
      </w:r>
    </w:p>
    <w:p w14:paraId="5E83B4E7" w14:textId="77777777" w:rsidR="00080DC2" w:rsidRPr="00156857" w:rsidRDefault="003D762E" w:rsidP="00BF4FFC">
      <w:pPr>
        <w:pStyle w:val="ListParagraph"/>
        <w:numPr>
          <w:ilvl w:val="0"/>
          <w:numId w:val="2"/>
        </w:numPr>
        <w:spacing w:after="0" w:line="240" w:lineRule="auto"/>
        <w:rPr>
          <w:rFonts w:ascii="Times New Roman" w:hAnsi="Times New Roman" w:cs="Times New Roman"/>
          <w:b/>
          <w:bCs/>
          <w:sz w:val="24"/>
          <w:szCs w:val="24"/>
        </w:rPr>
      </w:pPr>
      <w:r w:rsidRPr="00156857">
        <w:rPr>
          <w:rFonts w:ascii="Times New Roman" w:hAnsi="Times New Roman" w:cs="Times New Roman"/>
          <w:sz w:val="24"/>
          <w:szCs w:val="24"/>
        </w:rPr>
        <w:t>Resolutio</w:t>
      </w:r>
      <w:r w:rsidR="00080DC2" w:rsidRPr="00156857">
        <w:rPr>
          <w:rFonts w:ascii="Times New Roman" w:hAnsi="Times New Roman" w:cs="Times New Roman"/>
          <w:sz w:val="24"/>
          <w:szCs w:val="24"/>
        </w:rPr>
        <w:t>n- Governor’s Council on Alcoholism and Drug Abuse</w:t>
      </w:r>
    </w:p>
    <w:p w14:paraId="67DCABBE" w14:textId="336255D6" w:rsidR="00511488" w:rsidRPr="00156857" w:rsidRDefault="003D762E" w:rsidP="00BF4FFC">
      <w:pPr>
        <w:pStyle w:val="ListParagraph"/>
        <w:numPr>
          <w:ilvl w:val="0"/>
          <w:numId w:val="2"/>
        </w:numPr>
        <w:spacing w:after="0" w:line="240" w:lineRule="auto"/>
        <w:rPr>
          <w:rFonts w:ascii="Times New Roman" w:hAnsi="Times New Roman" w:cs="Times New Roman"/>
          <w:b/>
          <w:bCs/>
          <w:sz w:val="24"/>
          <w:szCs w:val="24"/>
        </w:rPr>
      </w:pPr>
      <w:r w:rsidRPr="00156857">
        <w:rPr>
          <w:rFonts w:ascii="Times New Roman" w:hAnsi="Times New Roman" w:cs="Times New Roman"/>
          <w:sz w:val="24"/>
          <w:szCs w:val="24"/>
        </w:rPr>
        <w:t xml:space="preserve"> </w:t>
      </w:r>
      <w:r w:rsidR="002963F9" w:rsidRPr="00156857">
        <w:rPr>
          <w:rFonts w:ascii="Times New Roman" w:hAnsi="Times New Roman" w:cs="Times New Roman"/>
          <w:sz w:val="24"/>
          <w:szCs w:val="24"/>
        </w:rPr>
        <w:t>Review of sample ATV Ordinance</w:t>
      </w:r>
    </w:p>
    <w:p w14:paraId="7D9F9907" w14:textId="77777777" w:rsidR="00511488" w:rsidRPr="00156857" w:rsidRDefault="00511488" w:rsidP="002F308A">
      <w:pPr>
        <w:spacing w:after="0" w:line="240" w:lineRule="auto"/>
        <w:rPr>
          <w:rFonts w:ascii="Times New Roman" w:hAnsi="Times New Roman" w:cs="Times New Roman"/>
          <w:b/>
          <w:bCs/>
          <w:sz w:val="24"/>
          <w:szCs w:val="24"/>
        </w:rPr>
      </w:pPr>
    </w:p>
    <w:p w14:paraId="6707B515" w14:textId="58C377A6" w:rsidR="00090175" w:rsidRPr="002963F9" w:rsidRDefault="00090175" w:rsidP="00156857">
      <w:pPr>
        <w:rPr>
          <w:rFonts w:ascii="Times New Roman" w:hAnsi="Times New Roman" w:cs="Times New Roman"/>
          <w:sz w:val="28"/>
          <w:szCs w:val="28"/>
        </w:rPr>
      </w:pPr>
      <w:r w:rsidRPr="002963F9">
        <w:rPr>
          <w:rFonts w:ascii="Times New Roman" w:hAnsi="Times New Roman" w:cs="Times New Roman"/>
          <w:sz w:val="28"/>
          <w:szCs w:val="28"/>
        </w:rPr>
        <w:t>COMMITTEE REPORTS</w:t>
      </w:r>
      <w:r w:rsidR="00E33C89" w:rsidRPr="002963F9">
        <w:rPr>
          <w:rFonts w:ascii="Times New Roman" w:hAnsi="Times New Roman" w:cs="Times New Roman"/>
          <w:sz w:val="28"/>
          <w:szCs w:val="28"/>
        </w:rPr>
        <w:t xml:space="preserve">     </w:t>
      </w:r>
    </w:p>
    <w:p w14:paraId="0BD7715C" w14:textId="749330CC" w:rsidR="00090175" w:rsidRPr="002963F9" w:rsidRDefault="00090175" w:rsidP="00156857">
      <w:pPr>
        <w:rPr>
          <w:rFonts w:ascii="Times New Roman" w:hAnsi="Times New Roman" w:cs="Times New Roman"/>
          <w:sz w:val="28"/>
          <w:szCs w:val="28"/>
        </w:rPr>
      </w:pPr>
      <w:r w:rsidRPr="002963F9">
        <w:rPr>
          <w:rFonts w:ascii="Times New Roman" w:hAnsi="Times New Roman" w:cs="Times New Roman"/>
          <w:sz w:val="28"/>
          <w:szCs w:val="28"/>
        </w:rPr>
        <w:t>MAYORS REPORT</w:t>
      </w:r>
    </w:p>
    <w:p w14:paraId="4DC3F32D" w14:textId="576D2D06" w:rsidR="004E01AE" w:rsidRPr="002963F9" w:rsidRDefault="004E01AE" w:rsidP="00156857">
      <w:pPr>
        <w:rPr>
          <w:rFonts w:ascii="Times New Roman" w:hAnsi="Times New Roman" w:cs="Times New Roman"/>
          <w:sz w:val="28"/>
          <w:szCs w:val="28"/>
        </w:rPr>
      </w:pPr>
      <w:r w:rsidRPr="002963F9">
        <w:rPr>
          <w:rFonts w:ascii="Times New Roman" w:hAnsi="Times New Roman" w:cs="Times New Roman"/>
          <w:sz w:val="28"/>
          <w:szCs w:val="28"/>
        </w:rPr>
        <w:t>PUBLIC COMMENT</w:t>
      </w:r>
    </w:p>
    <w:p w14:paraId="4A517C1A" w14:textId="469C5AAF" w:rsidR="0021520F" w:rsidRPr="00150CBB" w:rsidRDefault="00150CBB" w:rsidP="0021520F">
      <w:pPr>
        <w:rPr>
          <w:rFonts w:ascii="Times New Roman" w:hAnsi="Times New Roman" w:cs="Times New Roman"/>
          <w:b/>
          <w:bCs/>
          <w:sz w:val="28"/>
          <w:szCs w:val="28"/>
        </w:rPr>
      </w:pPr>
      <w:r w:rsidRPr="00150CBB">
        <w:rPr>
          <w:rFonts w:ascii="Times New Roman" w:hAnsi="Times New Roman" w:cs="Times New Roman"/>
          <w:b/>
          <w:bCs/>
        </w:rPr>
        <w:t>Actual meeting may contain discussion of items not mentioned on the Agenda and alternatively any item specifically listed may be omitted</w:t>
      </w:r>
    </w:p>
    <w:p w14:paraId="2815CA00" w14:textId="77777777" w:rsidR="0021520F" w:rsidRPr="002963F9" w:rsidRDefault="0021520F" w:rsidP="0021520F"/>
    <w:sectPr w:rsidR="0021520F" w:rsidRPr="00296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0F8"/>
    <w:multiLevelType w:val="hybridMultilevel"/>
    <w:tmpl w:val="2828CC68"/>
    <w:lvl w:ilvl="0" w:tplc="80AE156C">
      <w:start w:val="1"/>
      <w:numFmt w:val="upperLetter"/>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21394736"/>
    <w:multiLevelType w:val="hybridMultilevel"/>
    <w:tmpl w:val="B986F75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61A6037"/>
    <w:multiLevelType w:val="hybridMultilevel"/>
    <w:tmpl w:val="9216FC22"/>
    <w:lvl w:ilvl="0" w:tplc="B5CA91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7E425B"/>
    <w:multiLevelType w:val="hybridMultilevel"/>
    <w:tmpl w:val="E58A8332"/>
    <w:lvl w:ilvl="0" w:tplc="8AA2D13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4247593C"/>
    <w:multiLevelType w:val="hybridMultilevel"/>
    <w:tmpl w:val="F9640514"/>
    <w:lvl w:ilvl="0" w:tplc="21D660C6">
      <w:start w:val="1"/>
      <w:numFmt w:val="upp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5C37467"/>
    <w:multiLevelType w:val="hybridMultilevel"/>
    <w:tmpl w:val="EBF0EE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0448714">
    <w:abstractNumId w:val="2"/>
  </w:num>
  <w:num w:numId="2" w16cid:durableId="1094977692">
    <w:abstractNumId w:val="4"/>
  </w:num>
  <w:num w:numId="3" w16cid:durableId="689767592">
    <w:abstractNumId w:val="0"/>
  </w:num>
  <w:num w:numId="4" w16cid:durableId="281885841">
    <w:abstractNumId w:val="3"/>
  </w:num>
  <w:num w:numId="5" w16cid:durableId="487288353">
    <w:abstractNumId w:val="4"/>
  </w:num>
  <w:num w:numId="6" w16cid:durableId="817649425">
    <w:abstractNumId w:val="1"/>
  </w:num>
  <w:num w:numId="7" w16cid:durableId="16158216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0F"/>
    <w:rsid w:val="00047C0A"/>
    <w:rsid w:val="00073FD2"/>
    <w:rsid w:val="00080DC2"/>
    <w:rsid w:val="00090175"/>
    <w:rsid w:val="000D232F"/>
    <w:rsid w:val="000F4FDF"/>
    <w:rsid w:val="00150CBB"/>
    <w:rsid w:val="00156857"/>
    <w:rsid w:val="001E5DFD"/>
    <w:rsid w:val="00204BFF"/>
    <w:rsid w:val="0021520F"/>
    <w:rsid w:val="002963F9"/>
    <w:rsid w:val="002F308A"/>
    <w:rsid w:val="00361F9B"/>
    <w:rsid w:val="003D5DA7"/>
    <w:rsid w:val="003D762E"/>
    <w:rsid w:val="0046282E"/>
    <w:rsid w:val="004A630F"/>
    <w:rsid w:val="004E01AE"/>
    <w:rsid w:val="004F7DC4"/>
    <w:rsid w:val="00511488"/>
    <w:rsid w:val="00513E47"/>
    <w:rsid w:val="00560880"/>
    <w:rsid w:val="00567672"/>
    <w:rsid w:val="00665E41"/>
    <w:rsid w:val="006A6E7A"/>
    <w:rsid w:val="006B6FF6"/>
    <w:rsid w:val="00727600"/>
    <w:rsid w:val="0075790C"/>
    <w:rsid w:val="00791760"/>
    <w:rsid w:val="007F60A3"/>
    <w:rsid w:val="009B447C"/>
    <w:rsid w:val="00B95247"/>
    <w:rsid w:val="00BB1747"/>
    <w:rsid w:val="00C61CA2"/>
    <w:rsid w:val="00CC571A"/>
    <w:rsid w:val="00CD480C"/>
    <w:rsid w:val="00DA0B8D"/>
    <w:rsid w:val="00DB2A84"/>
    <w:rsid w:val="00DD11E6"/>
    <w:rsid w:val="00E33C89"/>
    <w:rsid w:val="00E8163F"/>
    <w:rsid w:val="00EF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4B25"/>
  <w15:chartTrackingRefBased/>
  <w15:docId w15:val="{6C317A0D-EF4D-4A0B-9630-2C26C35C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20F"/>
    <w:pPr>
      <w:spacing w:line="252" w:lineRule="auto"/>
    </w:pPr>
  </w:style>
  <w:style w:type="paragraph" w:styleId="Heading1">
    <w:name w:val="heading 1"/>
    <w:basedOn w:val="Normal"/>
    <w:link w:val="Heading1Char"/>
    <w:uiPriority w:val="9"/>
    <w:qFormat/>
    <w:rsid w:val="00511488"/>
    <w:pPr>
      <w:widowControl w:val="0"/>
      <w:autoSpaceDE w:val="0"/>
      <w:autoSpaceDN w:val="0"/>
      <w:spacing w:after="0" w:line="240" w:lineRule="auto"/>
      <w:ind w:left="496"/>
      <w:jc w:val="center"/>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52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20F"/>
    <w:rPr>
      <w:rFonts w:asciiTheme="majorHAnsi" w:eastAsiaTheme="majorEastAsia" w:hAnsiTheme="majorHAnsi" w:cstheme="majorBidi"/>
      <w:spacing w:val="-10"/>
      <w:kern w:val="28"/>
      <w:sz w:val="56"/>
      <w:szCs w:val="56"/>
    </w:rPr>
  </w:style>
  <w:style w:type="paragraph" w:styleId="NoSpacing">
    <w:name w:val="No Spacing"/>
    <w:uiPriority w:val="1"/>
    <w:qFormat/>
    <w:rsid w:val="0021520F"/>
    <w:pPr>
      <w:spacing w:after="0" w:line="240" w:lineRule="auto"/>
    </w:pPr>
  </w:style>
  <w:style w:type="paragraph" w:styleId="ListParagraph">
    <w:name w:val="List Paragraph"/>
    <w:basedOn w:val="Normal"/>
    <w:uiPriority w:val="34"/>
    <w:qFormat/>
    <w:rsid w:val="0021520F"/>
    <w:pPr>
      <w:ind w:left="720"/>
      <w:contextualSpacing/>
    </w:pPr>
  </w:style>
  <w:style w:type="character" w:customStyle="1" w:styleId="Heading1Char">
    <w:name w:val="Heading 1 Char"/>
    <w:basedOn w:val="DefaultParagraphFont"/>
    <w:link w:val="Heading1"/>
    <w:uiPriority w:val="9"/>
    <w:rsid w:val="00511488"/>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9078">
      <w:bodyDiv w:val="1"/>
      <w:marLeft w:val="0"/>
      <w:marRight w:val="0"/>
      <w:marTop w:val="0"/>
      <w:marBottom w:val="0"/>
      <w:divBdr>
        <w:top w:val="none" w:sz="0" w:space="0" w:color="auto"/>
        <w:left w:val="none" w:sz="0" w:space="0" w:color="auto"/>
        <w:bottom w:val="none" w:sz="0" w:space="0" w:color="auto"/>
        <w:right w:val="none" w:sz="0" w:space="0" w:color="auto"/>
      </w:divBdr>
    </w:div>
    <w:div w:id="145065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3</cp:revision>
  <cp:lastPrinted>2022-11-07T16:55:00Z</cp:lastPrinted>
  <dcterms:created xsi:type="dcterms:W3CDTF">2022-11-07T16:45:00Z</dcterms:created>
  <dcterms:modified xsi:type="dcterms:W3CDTF">2022-11-07T17:04:00Z</dcterms:modified>
</cp:coreProperties>
</file>